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7FB7" w14:textId="77777777" w:rsidR="00556CE9" w:rsidRDefault="00556CE9" w:rsidP="00556CE9">
      <w:pPr>
        <w:pStyle w:val="Default"/>
      </w:pPr>
    </w:p>
    <w:p w14:paraId="27B474B6" w14:textId="5C5C4A71" w:rsidR="00556CE9" w:rsidRDefault="00556CE9" w:rsidP="00556CE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Class Supplies </w:t>
      </w:r>
      <w:r>
        <w:rPr>
          <w:sz w:val="32"/>
          <w:szCs w:val="32"/>
        </w:rPr>
        <w:t>for Lesson 9 – Hat</w:t>
      </w:r>
    </w:p>
    <w:p w14:paraId="2E94899F" w14:textId="77777777" w:rsidR="00556CE9" w:rsidRDefault="00556CE9" w:rsidP="00556CE9">
      <w:pPr>
        <w:pStyle w:val="Default"/>
        <w:rPr>
          <w:sz w:val="32"/>
          <w:szCs w:val="32"/>
        </w:rPr>
      </w:pPr>
    </w:p>
    <w:p w14:paraId="50EE2CCD" w14:textId="77777777" w:rsidR="00556CE9" w:rsidRDefault="00556CE9" w:rsidP="00556C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Machine Accessories </w:t>
      </w:r>
    </w:p>
    <w:p w14:paraId="5C39A7A3" w14:textId="77777777" w:rsidR="00556CE9" w:rsidRDefault="00556CE9" w:rsidP="00556CE9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BERNINA Embroidery Machine </w:t>
      </w:r>
    </w:p>
    <w:p w14:paraId="2AE0F906" w14:textId="77777777" w:rsidR="00556CE9" w:rsidRDefault="00556CE9" w:rsidP="00556CE9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BERNINA Embroidery Module </w:t>
      </w:r>
    </w:p>
    <w:p w14:paraId="13BE28BC" w14:textId="77777777" w:rsidR="00556CE9" w:rsidRDefault="00556CE9" w:rsidP="00556CE9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Slide-on Table </w:t>
      </w:r>
    </w:p>
    <w:p w14:paraId="012D67B4" w14:textId="77777777" w:rsidR="00556CE9" w:rsidRDefault="00556CE9" w:rsidP="00556CE9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>• High Thread Tension Bobbin Case (op-</w:t>
      </w:r>
      <w:proofErr w:type="spellStart"/>
      <w:r>
        <w:rPr>
          <w:sz w:val="22"/>
          <w:szCs w:val="22"/>
        </w:rPr>
        <w:t>tional</w:t>
      </w:r>
      <w:proofErr w:type="spellEnd"/>
      <w:r>
        <w:rPr>
          <w:sz w:val="22"/>
          <w:szCs w:val="22"/>
        </w:rPr>
        <w:t xml:space="preserve">) </w:t>
      </w:r>
    </w:p>
    <w:p w14:paraId="45F008BB" w14:textId="77777777" w:rsidR="00556CE9" w:rsidRDefault="00556CE9" w:rsidP="00556C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BERNINA V9 Embroidery Software (Op-</w:t>
      </w:r>
      <w:proofErr w:type="spellStart"/>
      <w:r>
        <w:rPr>
          <w:sz w:val="22"/>
          <w:szCs w:val="22"/>
        </w:rPr>
        <w:t>tional</w:t>
      </w:r>
      <w:proofErr w:type="spellEnd"/>
      <w:r>
        <w:rPr>
          <w:sz w:val="22"/>
          <w:szCs w:val="22"/>
        </w:rPr>
        <w:t xml:space="preserve">) </w:t>
      </w:r>
    </w:p>
    <w:p w14:paraId="248BCB73" w14:textId="77777777" w:rsidR="00556CE9" w:rsidRDefault="00556CE9" w:rsidP="00556CE9">
      <w:pPr>
        <w:pStyle w:val="Default"/>
        <w:rPr>
          <w:sz w:val="22"/>
          <w:szCs w:val="22"/>
        </w:rPr>
      </w:pPr>
    </w:p>
    <w:p w14:paraId="2208ADBB" w14:textId="77777777" w:rsidR="00556CE9" w:rsidRDefault="00556CE9" w:rsidP="00556C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Straight/Cutwork Stitch Plate Presser Feet </w:t>
      </w:r>
    </w:p>
    <w:p w14:paraId="41FDA631" w14:textId="77777777" w:rsidR="00556CE9" w:rsidRDefault="00556CE9" w:rsidP="00556C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Embroidery Foot #26 </w:t>
      </w:r>
    </w:p>
    <w:p w14:paraId="3ADD75AD" w14:textId="77777777" w:rsidR="00556CE9" w:rsidRDefault="00556CE9" w:rsidP="00556CE9">
      <w:pPr>
        <w:pStyle w:val="Default"/>
        <w:rPr>
          <w:sz w:val="22"/>
          <w:szCs w:val="22"/>
        </w:rPr>
      </w:pPr>
    </w:p>
    <w:p w14:paraId="5CF83973" w14:textId="77777777" w:rsidR="00556CE9" w:rsidRDefault="00556CE9" w:rsidP="00556C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Embroidery Hoop(s) </w:t>
      </w:r>
    </w:p>
    <w:p w14:paraId="39C0D52F" w14:textId="77777777" w:rsidR="00556CE9" w:rsidRDefault="00556CE9" w:rsidP="00556C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Hoop N </w:t>
      </w:r>
      <w:proofErr w:type="spellStart"/>
      <w:r>
        <w:rPr>
          <w:sz w:val="22"/>
          <w:szCs w:val="22"/>
        </w:rPr>
        <w:t>Buddyz</w:t>
      </w:r>
      <w:proofErr w:type="spellEnd"/>
      <w:r>
        <w:rPr>
          <w:sz w:val="22"/>
          <w:szCs w:val="22"/>
        </w:rPr>
        <w:t xml:space="preserve"> Insert </w:t>
      </w:r>
    </w:p>
    <w:p w14:paraId="35BF2ED6" w14:textId="77777777" w:rsidR="00556CE9" w:rsidRDefault="00556CE9" w:rsidP="00556C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Large Oval Hoop </w:t>
      </w:r>
    </w:p>
    <w:p w14:paraId="36FD0AD2" w14:textId="77777777" w:rsidR="00556CE9" w:rsidRDefault="00556CE9" w:rsidP="00556CE9">
      <w:pPr>
        <w:pStyle w:val="Default"/>
        <w:rPr>
          <w:sz w:val="22"/>
          <w:szCs w:val="22"/>
        </w:rPr>
      </w:pPr>
    </w:p>
    <w:p w14:paraId="02749B84" w14:textId="77777777" w:rsidR="00556CE9" w:rsidRDefault="00556CE9" w:rsidP="00556C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Fabric/Materials </w:t>
      </w:r>
    </w:p>
    <w:p w14:paraId="4E7ECD47" w14:textId="77777777" w:rsidR="00556CE9" w:rsidRDefault="00556CE9" w:rsidP="00556C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Unstructured Hat- Adult Size </w:t>
      </w:r>
    </w:p>
    <w:p w14:paraId="7195EAB8" w14:textId="77777777" w:rsidR="00556CE9" w:rsidRDefault="00556CE9" w:rsidP="00556CE9">
      <w:pPr>
        <w:pStyle w:val="Default"/>
        <w:rPr>
          <w:sz w:val="22"/>
          <w:szCs w:val="22"/>
        </w:rPr>
      </w:pPr>
    </w:p>
    <w:p w14:paraId="1F5A8217" w14:textId="77777777" w:rsidR="00556CE9" w:rsidRDefault="00556CE9" w:rsidP="00556C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Stabilizer(s) </w:t>
      </w:r>
    </w:p>
    <w:p w14:paraId="6E3D7FE6" w14:textId="77777777" w:rsidR="00556CE9" w:rsidRDefault="00556CE9" w:rsidP="00556C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OESD </w:t>
      </w:r>
      <w:proofErr w:type="spellStart"/>
      <w:r>
        <w:rPr>
          <w:sz w:val="22"/>
          <w:szCs w:val="22"/>
        </w:rPr>
        <w:t>HydroStick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TearAway</w:t>
      </w:r>
      <w:proofErr w:type="spellEnd"/>
      <w:r>
        <w:rPr>
          <w:sz w:val="22"/>
          <w:szCs w:val="22"/>
        </w:rPr>
        <w:t xml:space="preserve"> </w:t>
      </w:r>
    </w:p>
    <w:p w14:paraId="486088B3" w14:textId="77777777" w:rsidR="00556CE9" w:rsidRDefault="00556CE9" w:rsidP="00556CE9">
      <w:pPr>
        <w:pStyle w:val="Default"/>
        <w:rPr>
          <w:sz w:val="22"/>
          <w:szCs w:val="22"/>
        </w:rPr>
      </w:pPr>
    </w:p>
    <w:p w14:paraId="3A691577" w14:textId="77777777" w:rsidR="00556CE9" w:rsidRDefault="00556CE9" w:rsidP="00556C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Additional Supplies </w:t>
      </w:r>
    </w:p>
    <w:p w14:paraId="12F8FAFC" w14:textId="0C790EBA" w:rsidR="00556CE9" w:rsidRPr="00556CE9" w:rsidRDefault="00556CE9" w:rsidP="00556C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80/12 Embroidery Needle </w:t>
      </w:r>
    </w:p>
    <w:p w14:paraId="388DE0A9" w14:textId="1B36B5B6" w:rsidR="00556CE9" w:rsidRPr="00556CE9" w:rsidRDefault="00556CE9" w:rsidP="00556CE9">
      <w:pPr>
        <w:autoSpaceDE w:val="0"/>
        <w:autoSpaceDN w:val="0"/>
        <w:adjustRightInd w:val="0"/>
        <w:spacing w:after="0" w:line="240" w:lineRule="auto"/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</w:pPr>
      <w:r w:rsidRPr="00556CE9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• </w:t>
      </w:r>
      <w:proofErr w:type="spellStart"/>
      <w:r w:rsidRPr="00556CE9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>Isacord</w:t>
      </w:r>
      <w:proofErr w:type="spellEnd"/>
      <w:r w:rsidRPr="00556CE9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 Embroidery Thread</w:t>
      </w:r>
    </w:p>
    <w:p w14:paraId="35F07CC0" w14:textId="77777777" w:rsidR="00556CE9" w:rsidRPr="00556CE9" w:rsidRDefault="00556CE9" w:rsidP="00556CE9">
      <w:pPr>
        <w:autoSpaceDE w:val="0"/>
        <w:autoSpaceDN w:val="0"/>
        <w:adjustRightInd w:val="0"/>
        <w:spacing w:after="0" w:line="240" w:lineRule="auto"/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</w:pPr>
      <w:r w:rsidRPr="00556CE9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• Bobbin Thread </w:t>
      </w:r>
    </w:p>
    <w:p w14:paraId="65EEA4EB" w14:textId="77777777" w:rsidR="00556CE9" w:rsidRPr="00556CE9" w:rsidRDefault="00556CE9" w:rsidP="00556CE9">
      <w:pPr>
        <w:autoSpaceDE w:val="0"/>
        <w:autoSpaceDN w:val="0"/>
        <w:adjustRightInd w:val="0"/>
        <w:spacing w:after="0" w:line="240" w:lineRule="auto"/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</w:pPr>
      <w:r w:rsidRPr="00556CE9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• Embroidery Tape (Optional) </w:t>
      </w:r>
    </w:p>
    <w:p w14:paraId="0B9431BF" w14:textId="77777777" w:rsidR="00B71717" w:rsidRDefault="00B71717"/>
    <w:sectPr w:rsidR="00B71717" w:rsidSect="00556CE9">
      <w:pgSz w:w="12240" w:h="16340"/>
      <w:pgMar w:top="1363" w:right="532" w:bottom="511" w:left="5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E9"/>
    <w:rsid w:val="002A5EA6"/>
    <w:rsid w:val="00556CE9"/>
    <w:rsid w:val="00731720"/>
    <w:rsid w:val="00B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E0A1"/>
  <w15:chartTrackingRefBased/>
  <w15:docId w15:val="{B9B8EC45-7823-45B3-87A1-1DAB5E84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C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6CE9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1</cp:revision>
  <dcterms:created xsi:type="dcterms:W3CDTF">2026-05-07T17:46:00Z</dcterms:created>
  <dcterms:modified xsi:type="dcterms:W3CDTF">2026-05-07T17:50:00Z</dcterms:modified>
</cp:coreProperties>
</file>